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  <w:r w:rsidRPr="006E3093">
        <w:rPr>
          <w:rFonts w:ascii="Times New Roman" w:eastAsia="Times New Roman" w:hAnsi="Times New Roman" w:cs="Times New Roman"/>
          <w:lang w:val="bs-Latn-BA"/>
        </w:rPr>
        <w:t>Bosna i Hercegovina</w:t>
      </w: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  <w:r w:rsidRPr="006E3093">
        <w:rPr>
          <w:rFonts w:ascii="Times New Roman" w:eastAsia="Times New Roman" w:hAnsi="Times New Roman" w:cs="Times New Roman"/>
          <w:lang w:val="bs-Latn-BA"/>
        </w:rPr>
        <w:t>FEDERACIJA BOSNE I HERCEGOVINE</w:t>
      </w: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  <w:r w:rsidRPr="006E3093">
        <w:rPr>
          <w:rFonts w:ascii="Times New Roman" w:eastAsia="Times New Roman" w:hAnsi="Times New Roman" w:cs="Times New Roman"/>
          <w:lang w:val="bs-Latn-BA"/>
        </w:rPr>
        <w:t>KANTON SARAJEVO</w:t>
      </w: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  <w:r w:rsidRPr="006E3093">
        <w:rPr>
          <w:rFonts w:ascii="Times New Roman" w:eastAsia="Times New Roman" w:hAnsi="Times New Roman" w:cs="Times New Roman"/>
          <w:lang w:val="bs-Latn-BA"/>
        </w:rPr>
        <w:t>JU CENTAR ZA SLUŠNU I GOVORNU REHABILITACIJU SARAJEVO</w:t>
      </w: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  <w:r w:rsidRPr="006E3093">
        <w:rPr>
          <w:rFonts w:ascii="Times New Roman" w:eastAsia="Times New Roman" w:hAnsi="Times New Roman" w:cs="Times New Roman"/>
          <w:lang w:val="bs-Latn-BA"/>
        </w:rPr>
        <w:t>Ulica Asima Ferhatovića br. 2, 71000 Sarajevo</w:t>
      </w: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CC53A3" w:rsidRPr="006E3093" w:rsidRDefault="00CC53A3" w:rsidP="00181DA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bs-Latn-BA"/>
        </w:rPr>
      </w:pPr>
    </w:p>
    <w:p w:rsidR="00CC53A3" w:rsidRPr="006E3093" w:rsidRDefault="00CC53A3" w:rsidP="00181DA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bs-Latn-BA"/>
        </w:rPr>
      </w:pPr>
      <w:r w:rsidRPr="006E3093">
        <w:rPr>
          <w:rFonts w:ascii="Times New Roman" w:eastAsia="Times New Roman" w:hAnsi="Times New Roman" w:cs="Times New Roman"/>
          <w:b/>
          <w:bCs/>
          <w:lang w:val="bs-Latn-BA"/>
        </w:rPr>
        <w:t>FOND SATI INSTRUKTIVNE NASTAVE ZA DOPUNSKE ISPITE -I, II, III RAZRED</w:t>
      </w:r>
    </w:p>
    <w:p w:rsidR="00CC53A3" w:rsidRPr="006E3093" w:rsidRDefault="00CC53A3" w:rsidP="00181DA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bs-Latn-BA"/>
        </w:rPr>
      </w:pPr>
      <w:r w:rsidRPr="006E3093">
        <w:rPr>
          <w:rFonts w:ascii="Times New Roman" w:eastAsia="Times New Roman" w:hAnsi="Times New Roman" w:cs="Times New Roman"/>
          <w:b/>
          <w:bCs/>
          <w:lang w:val="bs-Latn-BA"/>
        </w:rPr>
        <w:t>ZANIMANJE: GRAFIČKI TEHNIČAR GRAFIČKE DORADE</w:t>
      </w:r>
    </w:p>
    <w:p w:rsidR="00CC53A3" w:rsidRPr="006E3093" w:rsidRDefault="00CC53A3" w:rsidP="00181DA4">
      <w:pPr>
        <w:spacing w:after="0"/>
        <w:jc w:val="center"/>
        <w:rPr>
          <w:rFonts w:ascii="Times New Roman" w:eastAsia="Times New Roman" w:hAnsi="Times New Roman" w:cs="Times New Roman"/>
          <w:lang w:val="bs-Latn-BA"/>
        </w:rPr>
      </w:pPr>
    </w:p>
    <w:tbl>
      <w:tblPr>
        <w:tblpPr w:leftFromText="180" w:rightFromText="180" w:vertAnchor="text" w:horzAnchor="margin" w:tblpXSpec="center" w:tblpY="236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69"/>
        <w:gridCol w:w="1437"/>
        <w:gridCol w:w="1418"/>
        <w:gridCol w:w="1417"/>
        <w:gridCol w:w="390"/>
      </w:tblGrid>
      <w:tr w:rsidR="005B15EC" w:rsidRPr="005B15EC" w:rsidTr="00CC53A3">
        <w:trPr>
          <w:trHeight w:val="359"/>
        </w:trPr>
        <w:tc>
          <w:tcPr>
            <w:tcW w:w="847" w:type="dxa"/>
            <w:tcBorders>
              <w:top w:val="thinThickSmallGap" w:sz="24" w:space="0" w:color="auto"/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Red. br.</w:t>
            </w:r>
          </w:p>
        </w:tc>
        <w:tc>
          <w:tcPr>
            <w:tcW w:w="306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  <w:t>Nastavni predmeti</w:t>
            </w:r>
          </w:p>
        </w:tc>
        <w:tc>
          <w:tcPr>
            <w:tcW w:w="1437" w:type="dxa"/>
            <w:tcBorders>
              <w:top w:val="thinThickSmallGap" w:sz="2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  <w:t>I razred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  <w:t>II razred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  <w:t>III razred</w:t>
            </w:r>
          </w:p>
        </w:tc>
        <w:tc>
          <w:tcPr>
            <w:tcW w:w="390" w:type="dxa"/>
            <w:tcBorders>
              <w:top w:val="thinThickSmallGap" w:sz="24" w:space="0" w:color="auto"/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s-Latn-BA"/>
              </w:rPr>
            </w:pPr>
          </w:p>
        </w:tc>
      </w:tr>
      <w:tr w:rsidR="005B15EC" w:rsidRPr="005B15EC" w:rsidTr="00CC53A3">
        <w:trPr>
          <w:trHeight w:val="359"/>
        </w:trPr>
        <w:tc>
          <w:tcPr>
            <w:tcW w:w="847" w:type="dxa"/>
            <w:tcBorders>
              <w:top w:val="thinThickSmallGap" w:sz="24" w:space="0" w:color="auto"/>
              <w:left w:val="double" w:sz="6" w:space="0" w:color="auto"/>
              <w:bottom w:val="dotted" w:sz="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1.</w:t>
            </w:r>
          </w:p>
        </w:tc>
        <w:tc>
          <w:tcPr>
            <w:tcW w:w="3069" w:type="dxa"/>
            <w:tcBorders>
              <w:bottom w:val="dotted" w:sz="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Engleski jezik</w:t>
            </w:r>
          </w:p>
        </w:tc>
        <w:tc>
          <w:tcPr>
            <w:tcW w:w="1437" w:type="dxa"/>
            <w:tcBorders>
              <w:top w:val="thinThickSmallGap" w:sz="2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11 (70)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11  (70)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11 (70)</w:t>
            </w:r>
          </w:p>
        </w:tc>
        <w:tc>
          <w:tcPr>
            <w:tcW w:w="390" w:type="dxa"/>
            <w:tcBorders>
              <w:top w:val="thinThickSmallGap" w:sz="24" w:space="0" w:color="auto"/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59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2.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Historija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11  (70)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44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3.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Matematika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16  (105)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16  (105)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59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4.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Informatika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11  (70)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59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5.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Fizika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11  (70)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59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6.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Hemija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11  (70)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59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7.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Biologija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11   (70)</w:t>
            </w: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645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8.</w:t>
            </w:r>
          </w:p>
        </w:tc>
        <w:tc>
          <w:tcPr>
            <w:tcW w:w="3069" w:type="dxa"/>
            <w:tcBorders>
              <w:top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Osnovi mašinstva sa grafičkim strojevima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16 (105)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661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9.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Elektrotehnika sa automatikom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11  (70)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59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10.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Grafički dizajn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6    (35)</w:t>
            </w: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11  (70)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11 (70)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44"/>
        </w:trPr>
        <w:tc>
          <w:tcPr>
            <w:tcW w:w="847" w:type="dxa"/>
            <w:tcBorders>
              <w:lef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11.</w:t>
            </w:r>
          </w:p>
        </w:tc>
        <w:tc>
          <w:tcPr>
            <w:tcW w:w="3069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Grafička tehnologija</w:t>
            </w:r>
          </w:p>
        </w:tc>
        <w:tc>
          <w:tcPr>
            <w:tcW w:w="143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11   (70)</w:t>
            </w:r>
          </w:p>
        </w:tc>
        <w:tc>
          <w:tcPr>
            <w:tcW w:w="1418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/>
              </w:rPr>
              <w:t>11   (70)</w:t>
            </w:r>
          </w:p>
        </w:tc>
        <w:tc>
          <w:tcPr>
            <w:tcW w:w="1417" w:type="dxa"/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11  (70)</w:t>
            </w:r>
          </w:p>
        </w:tc>
        <w:tc>
          <w:tcPr>
            <w:tcW w:w="390" w:type="dxa"/>
            <w:tcBorders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359"/>
        </w:trPr>
        <w:tc>
          <w:tcPr>
            <w:tcW w:w="847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  <w:tc>
          <w:tcPr>
            <w:tcW w:w="3069" w:type="dxa"/>
            <w:tcBorders>
              <w:bottom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  <w:tc>
          <w:tcPr>
            <w:tcW w:w="1437" w:type="dxa"/>
            <w:tcBorders>
              <w:bottom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  <w:tc>
          <w:tcPr>
            <w:tcW w:w="390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  <w:tr w:rsidR="005B15EC" w:rsidRPr="005B15EC" w:rsidTr="00CC53A3">
        <w:trPr>
          <w:trHeight w:val="474"/>
        </w:trPr>
        <w:tc>
          <w:tcPr>
            <w:tcW w:w="39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</w:p>
        </w:tc>
        <w:tc>
          <w:tcPr>
            <w:tcW w:w="1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/>
              </w:rPr>
            </w:pPr>
          </w:p>
        </w:tc>
        <w:tc>
          <w:tcPr>
            <w:tcW w:w="3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CC53A3" w:rsidRPr="005B15EC" w:rsidRDefault="00CC53A3" w:rsidP="0018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</w:tc>
      </w:tr>
    </w:tbl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CC53A3" w:rsidRDefault="00CC53A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6E3093" w:rsidRDefault="006E309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6E3093" w:rsidRPr="006E3093" w:rsidRDefault="006E309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181DA4">
      <w:pPr>
        <w:spacing w:after="0" w:line="240" w:lineRule="auto"/>
        <w:rPr>
          <w:rFonts w:ascii="Times New Roman" w:eastAsia="Times New Roman" w:hAnsi="Times New Roman" w:cs="Times New Roman"/>
          <w:b/>
          <w:lang w:val="bs-Latn-BA"/>
        </w:rPr>
      </w:pPr>
    </w:p>
    <w:p w:rsidR="006E3093" w:rsidRPr="006E3093" w:rsidRDefault="006E309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hr-HR" w:eastAsia="hr-HR"/>
        </w:rPr>
      </w:pP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hr-HR" w:eastAsia="hr-HR"/>
        </w:rPr>
      </w:pPr>
      <w:r w:rsidRPr="006E3093">
        <w:rPr>
          <w:rFonts w:ascii="Times New Roman" w:eastAsia="Times New Roman" w:hAnsi="Times New Roman" w:cs="Times New Roman"/>
          <w:color w:val="000000"/>
          <w:kern w:val="28"/>
          <w:lang w:val="hr-HR" w:eastAsia="hr-HR"/>
        </w:rPr>
        <w:lastRenderedPageBreak/>
        <w:t>Bosna i Hercegovina</w:t>
      </w: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hr-HR" w:eastAsia="hr-HR"/>
        </w:rPr>
      </w:pPr>
      <w:r w:rsidRPr="006E3093">
        <w:rPr>
          <w:rFonts w:ascii="Times New Roman" w:eastAsia="Times New Roman" w:hAnsi="Times New Roman" w:cs="Times New Roman"/>
          <w:color w:val="000000"/>
          <w:kern w:val="28"/>
          <w:lang w:val="hr-HR" w:eastAsia="hr-HR"/>
        </w:rPr>
        <w:t>FEDERACIJA  BOSNE  I  HERCEGOVINE</w:t>
      </w:r>
    </w:p>
    <w:p w:rsidR="00CC53A3" w:rsidRPr="006E3093" w:rsidRDefault="00D23BCA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hr-HR" w:eastAsia="hr-HR"/>
        </w:rPr>
      </w:pPr>
      <w:r w:rsidRPr="006E3093">
        <w:rPr>
          <w:rFonts w:ascii="Times New Roman" w:eastAsia="Times New Roman" w:hAnsi="Times New Roman" w:cs="Times New Roman"/>
          <w:b/>
          <w:color w:val="000000"/>
          <w:kern w:val="28"/>
          <w:lang w:val="hr-HR" w:eastAsia="hr-HR"/>
        </w:rPr>
        <w:t xml:space="preserve">JU </w:t>
      </w:r>
      <w:r w:rsidR="00CC53A3" w:rsidRPr="006E3093">
        <w:rPr>
          <w:rFonts w:ascii="Times New Roman" w:eastAsia="Times New Roman" w:hAnsi="Times New Roman" w:cs="Times New Roman"/>
          <w:b/>
          <w:color w:val="000000"/>
          <w:kern w:val="28"/>
          <w:lang w:val="hr-HR" w:eastAsia="hr-HR"/>
        </w:rPr>
        <w:t>CENTAR  ZA  SLUŠNU  I  GOVORNU  REHABILITACIJU</w:t>
      </w:r>
    </w:p>
    <w:p w:rsidR="00CC53A3" w:rsidRPr="006E3093" w:rsidRDefault="00CC53A3" w:rsidP="00181DA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28"/>
          <w:lang w:val="hr-HR" w:eastAsia="hr-HR"/>
        </w:rPr>
      </w:pPr>
      <w:r w:rsidRPr="006E3093">
        <w:rPr>
          <w:rFonts w:ascii="Times New Roman" w:eastAsia="Times New Roman" w:hAnsi="Times New Roman" w:cs="Times New Roman"/>
          <w:b/>
          <w:color w:val="000000"/>
          <w:kern w:val="28"/>
          <w:lang w:val="hr-HR" w:eastAsia="hr-HR"/>
        </w:rPr>
        <w:t>S   A   R   A   J   E  V   O</w:t>
      </w:r>
    </w:p>
    <w:p w:rsidR="00CC53A3" w:rsidRPr="006E3093" w:rsidRDefault="00CC53A3" w:rsidP="00181DA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  <w:r w:rsidRPr="006E3093">
        <w:rPr>
          <w:rFonts w:ascii="Times New Roman" w:eastAsia="Times New Roman" w:hAnsi="Times New Roman" w:cs="Times New Roman"/>
          <w:lang w:val="bs-Latn-BA"/>
        </w:rPr>
        <w:t>Ulica Asima Ferhatovića br. 2, 71000 Sarajevo</w:t>
      </w:r>
    </w:p>
    <w:p w:rsidR="00CC53A3" w:rsidRPr="006E3093" w:rsidRDefault="00CC53A3" w:rsidP="006E309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s-Latn-BA"/>
        </w:rPr>
      </w:pPr>
    </w:p>
    <w:p w:rsidR="00CC53A3" w:rsidRPr="006E3093" w:rsidRDefault="00CC53A3" w:rsidP="006E30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8"/>
          <w:lang w:val="bs-Latn-BA"/>
        </w:rPr>
      </w:pPr>
    </w:p>
    <w:tbl>
      <w:tblPr>
        <w:tblpPr w:leftFromText="180" w:rightFromText="180" w:vertAnchor="page" w:horzAnchor="page" w:tblpX="1436" w:tblpY="3976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2144"/>
      </w:tblGrid>
      <w:tr w:rsidR="005B15EC" w:rsidRPr="005B15EC" w:rsidTr="006E3093">
        <w:trPr>
          <w:trHeight w:val="432"/>
        </w:trPr>
        <w:tc>
          <w:tcPr>
            <w:tcW w:w="9085" w:type="dxa"/>
            <w:gridSpan w:val="4"/>
            <w:shd w:val="clear" w:color="auto" w:fill="auto"/>
            <w:vAlign w:val="center"/>
            <w:hideMark/>
          </w:tcPr>
          <w:p w:rsidR="00181DA4" w:rsidRPr="005B15EC" w:rsidRDefault="00181DA4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 w:eastAsia="bs-Latn-BA"/>
              </w:rPr>
              <w:t>Drugi   (II)  razred</w:t>
            </w:r>
          </w:p>
        </w:tc>
      </w:tr>
      <w:tr w:rsidR="005B15EC" w:rsidRPr="005B15EC" w:rsidTr="006E3093">
        <w:trPr>
          <w:cantSplit/>
          <w:trHeight w:val="432"/>
        </w:trPr>
        <w:tc>
          <w:tcPr>
            <w:tcW w:w="2122" w:type="dxa"/>
            <w:shd w:val="clear" w:color="auto" w:fill="auto"/>
            <w:vAlign w:val="center"/>
            <w:hideMark/>
          </w:tcPr>
          <w:p w:rsidR="00181DA4" w:rsidRPr="005B15EC" w:rsidRDefault="00181DA4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 w:eastAsia="bs-Latn-BA"/>
              </w:rPr>
              <w:t>Datum i vrijeme polaganja ispita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81DA4" w:rsidRPr="005B15EC" w:rsidRDefault="00181DA4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 w:eastAsia="bs-Latn-BA"/>
              </w:rPr>
              <w:t>Naziv predmeta</w:t>
            </w:r>
          </w:p>
        </w:tc>
        <w:tc>
          <w:tcPr>
            <w:tcW w:w="4979" w:type="dxa"/>
            <w:gridSpan w:val="2"/>
            <w:shd w:val="clear" w:color="auto" w:fill="auto"/>
            <w:vAlign w:val="center"/>
            <w:hideMark/>
          </w:tcPr>
          <w:p w:rsidR="00181DA4" w:rsidRPr="005B15EC" w:rsidRDefault="00181DA4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b/>
                <w:lang w:val="bs-Latn-BA" w:eastAsia="bs-Latn-BA"/>
              </w:rPr>
              <w:t>Ispitna komisija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09.06.2025.</w:t>
            </w:r>
          </w:p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13:15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Fizika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50E7" w:rsidRPr="005B15EC" w:rsidRDefault="006050E7" w:rsidP="006E30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Emina Aldžić</w:t>
            </w:r>
          </w:p>
          <w:p w:rsidR="006050E7" w:rsidRPr="005B15EC" w:rsidRDefault="006050E7" w:rsidP="006E30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Kasim Hrustemović</w:t>
            </w:r>
          </w:p>
          <w:p w:rsidR="006050E7" w:rsidRPr="005B15EC" w:rsidRDefault="006050E7" w:rsidP="006E30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Emina Borovina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Predsjednik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Ispitivač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09.06.2025.</w:t>
            </w:r>
          </w:p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Osnovi mašinstva sa grafičkim strojevima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50E7" w:rsidRPr="005B15EC" w:rsidRDefault="006050E7" w:rsidP="006E30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Dijana Rifatbegović</w:t>
            </w:r>
          </w:p>
          <w:p w:rsidR="006050E7" w:rsidRPr="005B15EC" w:rsidRDefault="006050E7" w:rsidP="006E30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Kasim Hrustemović</w:t>
            </w:r>
          </w:p>
          <w:p w:rsidR="006050E7" w:rsidRPr="005B15EC" w:rsidRDefault="006050E7" w:rsidP="006E309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Zlata Kapetan Lika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Predsjednik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Ispitivač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10.06.2025.</w:t>
            </w:r>
          </w:p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13:15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lang w:val="bs-Latn-BA"/>
              </w:rPr>
            </w:pPr>
            <w:r w:rsidRPr="005B15EC">
              <w:rPr>
                <w:rFonts w:ascii="Times New Roman" w:eastAsia="Calibri" w:hAnsi="Times New Roman" w:cs="Times New Roman"/>
                <w:kern w:val="28"/>
                <w:lang w:val="bs-Latn-BA"/>
              </w:rPr>
              <w:t>Engleski jezik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- pismeni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1.   Dzenita Hrnjičić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2.   Aida Šečić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3.   Arsena Čičkušić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Predsjednik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Ispitivač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10.06.2025</w:t>
            </w:r>
          </w:p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Calibri" w:hAnsi="Times New Roman" w:cs="Times New Roman"/>
                <w:kern w:val="28"/>
                <w:lang w:val="bs-Latn-BA"/>
              </w:rPr>
              <w:t>Historija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50E7" w:rsidRPr="005B15EC" w:rsidRDefault="006050E7" w:rsidP="006E30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Emina Borovina</w:t>
            </w:r>
          </w:p>
          <w:p w:rsidR="006050E7" w:rsidRPr="005B15EC" w:rsidRDefault="006050E7" w:rsidP="006E30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Edisa Kalajac</w:t>
            </w:r>
          </w:p>
          <w:p w:rsidR="006050E7" w:rsidRPr="005B15EC" w:rsidRDefault="006050E7" w:rsidP="006E30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Dženita Hrnjičić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Predsjednik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Ispitivač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11.06.2025</w:t>
            </w:r>
          </w:p>
          <w:p w:rsidR="006050E7" w:rsidRPr="005B15EC" w:rsidRDefault="006050E7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bookmarkStart w:id="0" w:name="_GoBack"/>
            <w:bookmarkEnd w:id="0"/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13:15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Matematika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- pismeni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50E7" w:rsidRPr="005B15EC" w:rsidRDefault="006050E7" w:rsidP="006E30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Emina Aldžić</w:t>
            </w:r>
          </w:p>
          <w:p w:rsidR="006050E7" w:rsidRPr="005B15EC" w:rsidRDefault="006050E7" w:rsidP="006E30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Zlata Kapetan Lika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3.   Dženeta Nurkanović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6050E7" w:rsidRPr="005B15EC" w:rsidRDefault="006050E7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Predsjednik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Ispitivač</w:t>
            </w:r>
          </w:p>
          <w:p w:rsidR="006050E7" w:rsidRPr="005B15EC" w:rsidRDefault="006050E7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11.06.2025.</w:t>
            </w:r>
          </w:p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Engleski jezik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-usmeni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1.   Dzenita Hrnjičić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2.   Aida Šečić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3.   Arsena Čičkušić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Predsjednik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Ispitivač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12.06.2025</w:t>
            </w:r>
          </w:p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09:00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Matematika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-usmeni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1.   Emina Aldžić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2.   Zlata Kapetan Lika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3.   Dženeta Nurkanović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Predsjednik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Ispitivač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12.06.2025</w:t>
            </w:r>
          </w:p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09:45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Hemija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3E" w:rsidRPr="005B15EC" w:rsidRDefault="00027E3E" w:rsidP="006E30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Emina Aldžić</w:t>
            </w:r>
          </w:p>
          <w:p w:rsidR="00027E3E" w:rsidRPr="005B15EC" w:rsidRDefault="00027E3E" w:rsidP="006E30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Emina Borovina</w:t>
            </w:r>
          </w:p>
          <w:p w:rsidR="00027E3E" w:rsidRPr="005B15EC" w:rsidRDefault="00027E3E" w:rsidP="006E30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Nermin Bahtić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Predsjednik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Ispitivač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12.06.2025</w:t>
            </w:r>
          </w:p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10:30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Grafički dizajn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3E" w:rsidRPr="005B15EC" w:rsidRDefault="00027E3E" w:rsidP="006E309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Emina Borovina</w:t>
            </w:r>
          </w:p>
          <w:p w:rsidR="00027E3E" w:rsidRPr="005B15EC" w:rsidRDefault="00027E3E" w:rsidP="006E309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Dijana Rifatbegović</w:t>
            </w:r>
          </w:p>
          <w:p w:rsidR="00027E3E" w:rsidRPr="005B15EC" w:rsidRDefault="00027E3E" w:rsidP="006E309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Zlata Kapetan Lika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Predsjednik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Ispitivač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13.06.2025.</w:t>
            </w:r>
          </w:p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09:00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Informatika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3E" w:rsidRPr="005B15EC" w:rsidRDefault="00027E3E" w:rsidP="006E30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Nermin Bahtić</w:t>
            </w:r>
          </w:p>
          <w:p w:rsidR="00027E3E" w:rsidRPr="005B15EC" w:rsidRDefault="00027E3E" w:rsidP="006E30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Zlata Kapetan Lika</w:t>
            </w:r>
          </w:p>
          <w:p w:rsidR="00027E3E" w:rsidRPr="005B15EC" w:rsidRDefault="00027E3E" w:rsidP="006E309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Dijana Rifatbegović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Predsjednik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Ispitivač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/>
              </w:rPr>
              <w:t>Član</w:t>
            </w:r>
          </w:p>
        </w:tc>
      </w:tr>
      <w:tr w:rsidR="005B15EC" w:rsidRPr="005B15EC" w:rsidTr="006E3093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13.06.2025.</w:t>
            </w:r>
          </w:p>
          <w:p w:rsidR="00027E3E" w:rsidRPr="005B15EC" w:rsidRDefault="00027E3E" w:rsidP="006E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09:45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s-Latn-BA" w:eastAsia="bs-Latn-BA"/>
              </w:rPr>
            </w:pPr>
            <w:r w:rsidRPr="005B15EC">
              <w:rPr>
                <w:rFonts w:ascii="Times New Roman" w:eastAsia="Times New Roman" w:hAnsi="Times New Roman" w:cs="Times New Roman"/>
                <w:lang w:val="bs-Latn-BA" w:eastAsia="bs-Latn-BA"/>
              </w:rPr>
              <w:t>Grafička tehnologija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7E3E" w:rsidRPr="005B15EC" w:rsidRDefault="00027E3E" w:rsidP="006E30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Nermin Bahtić</w:t>
            </w:r>
          </w:p>
          <w:p w:rsidR="00027E3E" w:rsidRPr="005B15EC" w:rsidRDefault="00027E3E" w:rsidP="006E30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Dijana Rifatbegović</w:t>
            </w:r>
          </w:p>
          <w:p w:rsidR="00027E3E" w:rsidRPr="005B15EC" w:rsidRDefault="00027E3E" w:rsidP="006E30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Zlata Kapetan Lika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Predsjednik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Ispitivač</w:t>
            </w:r>
          </w:p>
          <w:p w:rsidR="00027E3E" w:rsidRPr="005B15EC" w:rsidRDefault="00027E3E" w:rsidP="006E3093">
            <w:pPr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  <w:r w:rsidRPr="005B15EC">
              <w:rPr>
                <w:rFonts w:ascii="Times New Roman" w:hAnsi="Times New Roman" w:cs="Times New Roman"/>
                <w:lang w:val="bs-Latn-BA"/>
              </w:rPr>
              <w:t>Član</w:t>
            </w:r>
          </w:p>
        </w:tc>
      </w:tr>
    </w:tbl>
    <w:p w:rsidR="006E3093" w:rsidRPr="006E3093" w:rsidRDefault="00CC53A3" w:rsidP="006E3093">
      <w:pPr>
        <w:pStyle w:val="NoSpacing"/>
        <w:rPr>
          <w:rFonts w:ascii="Times New Roman" w:hAnsi="Times New Roman" w:cs="Times New Roman"/>
          <w:b/>
          <w:lang w:val="bs-Latn-BA"/>
        </w:rPr>
      </w:pPr>
      <w:r w:rsidRPr="006E3093">
        <w:rPr>
          <w:rFonts w:ascii="Times New Roman" w:hAnsi="Times New Roman" w:cs="Times New Roman"/>
          <w:b/>
          <w:lang w:val="bs-Latn-BA"/>
        </w:rPr>
        <w:t>Raspored polaganja dopunskih ispita u junskom ispitnom roku  2024/2025.  god</w:t>
      </w:r>
      <w:r w:rsidR="00D23BCA" w:rsidRPr="006E3093">
        <w:rPr>
          <w:rFonts w:ascii="Times New Roman" w:hAnsi="Times New Roman" w:cs="Times New Roman"/>
          <w:b/>
          <w:lang w:val="bs-Latn-BA"/>
        </w:rPr>
        <w:t>ine</w:t>
      </w:r>
      <w:r w:rsidR="00181DA4" w:rsidRPr="006E3093">
        <w:rPr>
          <w:rFonts w:ascii="Times New Roman" w:hAnsi="Times New Roman" w:cs="Times New Roman"/>
          <w:b/>
          <w:lang w:val="bs-Latn-BA"/>
        </w:rPr>
        <w:t xml:space="preserve">   </w:t>
      </w:r>
    </w:p>
    <w:p w:rsidR="006E3093" w:rsidRPr="006E3093" w:rsidRDefault="006E3093" w:rsidP="006E3093">
      <w:pPr>
        <w:spacing w:after="0"/>
        <w:rPr>
          <w:rFonts w:ascii="Times New Roman" w:hAnsi="Times New Roman" w:cs="Times New Roman"/>
          <w:lang w:val="bs-Latn-BA"/>
        </w:rPr>
      </w:pPr>
    </w:p>
    <w:p w:rsidR="006E3093" w:rsidRDefault="006E3093" w:rsidP="006E3093">
      <w:pPr>
        <w:tabs>
          <w:tab w:val="left" w:pos="5430"/>
        </w:tabs>
        <w:spacing w:after="0"/>
        <w:rPr>
          <w:rFonts w:ascii="Times New Roman" w:hAnsi="Times New Roman" w:cs="Times New Roman"/>
          <w:lang w:val="bs-Latn-BA"/>
        </w:rPr>
      </w:pPr>
    </w:p>
    <w:p w:rsidR="006E3093" w:rsidRPr="006E3093" w:rsidRDefault="006E3093" w:rsidP="006E3093">
      <w:pPr>
        <w:tabs>
          <w:tab w:val="left" w:pos="5430"/>
        </w:tabs>
        <w:spacing w:after="0"/>
        <w:rPr>
          <w:rFonts w:ascii="Times New Roman" w:hAnsi="Times New Roman" w:cs="Times New Roman"/>
          <w:lang w:val="bs-Latn-BA"/>
        </w:rPr>
      </w:pPr>
      <w:r w:rsidRPr="006E3093"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 xml:space="preserve">           </w:t>
      </w:r>
      <w:r w:rsidRPr="006E3093">
        <w:rPr>
          <w:rFonts w:ascii="Times New Roman" w:hAnsi="Times New Roman" w:cs="Times New Roman"/>
          <w:lang w:val="bs-Latn-BA"/>
        </w:rPr>
        <w:t>Direktorica</w:t>
      </w:r>
    </w:p>
    <w:p w:rsidR="006E3093" w:rsidRPr="006E3093" w:rsidRDefault="006E3093" w:rsidP="006E3093">
      <w:pPr>
        <w:tabs>
          <w:tab w:val="left" w:pos="5430"/>
        </w:tabs>
        <w:spacing w:after="0"/>
        <w:rPr>
          <w:rFonts w:ascii="Times New Roman" w:hAnsi="Times New Roman" w:cs="Times New Roman"/>
          <w:lang w:val="bs-Latn-BA"/>
        </w:rPr>
      </w:pPr>
      <w:r w:rsidRPr="006E3093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_____________________________</w:t>
      </w:r>
    </w:p>
    <w:p w:rsidR="0023066E" w:rsidRPr="006E3093" w:rsidRDefault="006E3093" w:rsidP="006E3093">
      <w:pPr>
        <w:tabs>
          <w:tab w:val="left" w:pos="5430"/>
        </w:tabs>
        <w:spacing w:after="0"/>
        <w:rPr>
          <w:rFonts w:ascii="Times New Roman" w:hAnsi="Times New Roman" w:cs="Times New Roman"/>
          <w:lang w:val="bs-Latn-BA"/>
        </w:rPr>
      </w:pPr>
      <w:r w:rsidRPr="006E3093">
        <w:rPr>
          <w:rFonts w:ascii="Times New Roman" w:hAnsi="Times New Roman" w:cs="Times New Roman"/>
          <w:lang w:val="bs-Latn-BA"/>
        </w:rPr>
        <w:tab/>
        <w:t xml:space="preserve">        Mr. Belma Hamzić</w:t>
      </w:r>
    </w:p>
    <w:sectPr w:rsidR="0023066E" w:rsidRPr="006E3093" w:rsidSect="006E3093">
      <w:pgSz w:w="12240" w:h="15840"/>
      <w:pgMar w:top="144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68" w:rsidRDefault="00B44568">
      <w:pPr>
        <w:spacing w:after="0" w:line="240" w:lineRule="auto"/>
      </w:pPr>
      <w:r>
        <w:separator/>
      </w:r>
    </w:p>
  </w:endnote>
  <w:endnote w:type="continuationSeparator" w:id="0">
    <w:p w:rsidR="00B44568" w:rsidRDefault="00B4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68" w:rsidRDefault="00B44568">
      <w:pPr>
        <w:spacing w:after="0" w:line="240" w:lineRule="auto"/>
      </w:pPr>
      <w:r>
        <w:separator/>
      </w:r>
    </w:p>
  </w:footnote>
  <w:footnote w:type="continuationSeparator" w:id="0">
    <w:p w:rsidR="00B44568" w:rsidRDefault="00B4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953"/>
    <w:multiLevelType w:val="hybridMultilevel"/>
    <w:tmpl w:val="F7029E2E"/>
    <w:lvl w:ilvl="0" w:tplc="BEF437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A6C11"/>
    <w:multiLevelType w:val="hybridMultilevel"/>
    <w:tmpl w:val="D2C8EB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16D"/>
    <w:multiLevelType w:val="hybridMultilevel"/>
    <w:tmpl w:val="84F640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F5196"/>
    <w:multiLevelType w:val="hybridMultilevel"/>
    <w:tmpl w:val="D48C8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863E5"/>
    <w:multiLevelType w:val="hybridMultilevel"/>
    <w:tmpl w:val="CF6A8A7C"/>
    <w:lvl w:ilvl="0" w:tplc="48D0C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0310F"/>
    <w:multiLevelType w:val="hybridMultilevel"/>
    <w:tmpl w:val="C78830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65E42"/>
    <w:multiLevelType w:val="hybridMultilevel"/>
    <w:tmpl w:val="B30C6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4F81"/>
    <w:multiLevelType w:val="hybridMultilevel"/>
    <w:tmpl w:val="F906D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A6BBC"/>
    <w:multiLevelType w:val="hybridMultilevel"/>
    <w:tmpl w:val="4EFCA6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33738A"/>
    <w:multiLevelType w:val="hybridMultilevel"/>
    <w:tmpl w:val="E5466A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9D7331"/>
    <w:multiLevelType w:val="hybridMultilevel"/>
    <w:tmpl w:val="48B264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7F243A"/>
    <w:multiLevelType w:val="hybridMultilevel"/>
    <w:tmpl w:val="ED020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82582"/>
    <w:multiLevelType w:val="hybridMultilevel"/>
    <w:tmpl w:val="22AEE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078C7"/>
    <w:multiLevelType w:val="hybridMultilevel"/>
    <w:tmpl w:val="E0361E4C"/>
    <w:lvl w:ilvl="0" w:tplc="BE3CAC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0A7F07"/>
    <w:multiLevelType w:val="hybridMultilevel"/>
    <w:tmpl w:val="4EFCA6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01FC0"/>
    <w:multiLevelType w:val="hybridMultilevel"/>
    <w:tmpl w:val="0DA85D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282B23"/>
    <w:multiLevelType w:val="hybridMultilevel"/>
    <w:tmpl w:val="3AA8A1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D21DC5"/>
    <w:multiLevelType w:val="hybridMultilevel"/>
    <w:tmpl w:val="4EFCA6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1B5339"/>
    <w:multiLevelType w:val="hybridMultilevel"/>
    <w:tmpl w:val="A6AE00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63396E"/>
    <w:multiLevelType w:val="hybridMultilevel"/>
    <w:tmpl w:val="CF3E2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51A4E"/>
    <w:multiLevelType w:val="hybridMultilevel"/>
    <w:tmpl w:val="28F6D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5655"/>
    <w:multiLevelType w:val="hybridMultilevel"/>
    <w:tmpl w:val="77C06D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8"/>
  </w:num>
  <w:num w:numId="5">
    <w:abstractNumId w:val="14"/>
  </w:num>
  <w:num w:numId="6">
    <w:abstractNumId w:val="18"/>
  </w:num>
  <w:num w:numId="7">
    <w:abstractNumId w:val="9"/>
  </w:num>
  <w:num w:numId="8">
    <w:abstractNumId w:val="0"/>
  </w:num>
  <w:num w:numId="9">
    <w:abstractNumId w:val="17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20"/>
  </w:num>
  <w:num w:numId="20">
    <w:abstractNumId w:val="6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FE"/>
    <w:rsid w:val="00027E3E"/>
    <w:rsid w:val="000A3B51"/>
    <w:rsid w:val="000B3716"/>
    <w:rsid w:val="00122217"/>
    <w:rsid w:val="00181DA4"/>
    <w:rsid w:val="00187EC5"/>
    <w:rsid w:val="0023066E"/>
    <w:rsid w:val="002F70B5"/>
    <w:rsid w:val="00321654"/>
    <w:rsid w:val="005B15EC"/>
    <w:rsid w:val="006050E7"/>
    <w:rsid w:val="006E3093"/>
    <w:rsid w:val="008241BD"/>
    <w:rsid w:val="008F4EFE"/>
    <w:rsid w:val="00930B4C"/>
    <w:rsid w:val="009C777A"/>
    <w:rsid w:val="00B44568"/>
    <w:rsid w:val="00BC1373"/>
    <w:rsid w:val="00CC53A3"/>
    <w:rsid w:val="00CF4430"/>
    <w:rsid w:val="00D05A65"/>
    <w:rsid w:val="00D23BCA"/>
    <w:rsid w:val="00D307FC"/>
    <w:rsid w:val="00DA3DF9"/>
    <w:rsid w:val="00E00BBE"/>
    <w:rsid w:val="00E7450F"/>
    <w:rsid w:val="00F715E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90C8-936C-40D3-AC42-6D3A3872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51"/>
  </w:style>
  <w:style w:type="paragraph" w:styleId="Heading1">
    <w:name w:val="heading 1"/>
    <w:basedOn w:val="Normal"/>
    <w:link w:val="Heading1Char"/>
    <w:uiPriority w:val="9"/>
    <w:qFormat/>
    <w:rsid w:val="000A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B51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A3B51"/>
    <w:rPr>
      <w:b/>
      <w:bCs/>
    </w:rPr>
  </w:style>
  <w:style w:type="paragraph" w:styleId="ListParagraph">
    <w:name w:val="List Paragraph"/>
    <w:basedOn w:val="Normal"/>
    <w:uiPriority w:val="34"/>
    <w:qFormat/>
    <w:rsid w:val="000A3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1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B.Emina3</dc:creator>
  <cp:keywords/>
  <dc:description/>
  <cp:lastModifiedBy>B.Emina3</cp:lastModifiedBy>
  <cp:revision>8</cp:revision>
  <cp:lastPrinted>2025-06-02T06:48:00Z</cp:lastPrinted>
  <dcterms:created xsi:type="dcterms:W3CDTF">2025-05-05T09:34:00Z</dcterms:created>
  <dcterms:modified xsi:type="dcterms:W3CDTF">2025-06-23T11:03:00Z</dcterms:modified>
</cp:coreProperties>
</file>